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F87C48">
      <w:pPr>
        <w:jc w:val="both"/>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1E02CE" w:rsidRDefault="001E02CE" w:rsidP="009A6C2C">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009A6C2C" w:rsidRPr="00687DCD">
        <w:rPr>
          <w:b/>
          <w:lang w:val="kk-KZ"/>
        </w:rPr>
        <w:t xml:space="preserve"> </w:t>
      </w:r>
    </w:p>
    <w:p w:rsidR="009A6C2C" w:rsidRPr="00687DCD" w:rsidRDefault="009A6C2C" w:rsidP="009A6C2C">
      <w:pPr>
        <w:pStyle w:val="Default"/>
        <w:ind w:firstLine="709"/>
        <w:jc w:val="both"/>
        <w:rPr>
          <w:lang w:val="kk-KZ"/>
        </w:rPr>
      </w:pPr>
      <w:r w:rsidRPr="00687DCD">
        <w:rPr>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004C0F5D" w:rsidRPr="004C0F5D">
        <w:rPr>
          <w:lang w:val="kk-KZ"/>
        </w:rPr>
        <w:t xml:space="preserve"> </w:t>
      </w:r>
      <w:r w:rsidR="004C0F5D">
        <w:rPr>
          <w:lang w:val="kk-KZ"/>
        </w:rPr>
        <w:t xml:space="preserve">немесе </w:t>
      </w:r>
      <w:r w:rsidR="004C0F5D" w:rsidRPr="004C0F5D">
        <w:rPr>
          <w:lang w:val="kk-KZ"/>
        </w:rPr>
        <w:t>техникалық және кәсіптік</w:t>
      </w:r>
      <w:r w:rsidRPr="00687DCD">
        <w:rPr>
          <w:lang w:val="kk-KZ"/>
        </w:rPr>
        <w:t xml:space="preserve"> білімі барларға рұқсат етіледі. </w:t>
      </w:r>
    </w:p>
    <w:p w:rsidR="009A6C2C" w:rsidRPr="00687DCD" w:rsidRDefault="009A6C2C" w:rsidP="009A6C2C">
      <w:pPr>
        <w:pStyle w:val="Default"/>
        <w:ind w:firstLine="709"/>
        <w:jc w:val="both"/>
        <w:rPr>
          <w:lang w:val="kk-KZ"/>
        </w:rPr>
      </w:pPr>
      <w:r w:rsidRPr="00687DCD">
        <w:rPr>
          <w:lang w:val="kk-KZ"/>
        </w:rPr>
        <w:t xml:space="preserve">мынадай құзыреттердің бар болуы: </w:t>
      </w:r>
      <w:r w:rsidR="00687DCD" w:rsidRPr="00687DCD">
        <w:rPr>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r w:rsidRPr="00687DCD">
        <w:rPr>
          <w:lang w:val="kk-KZ"/>
        </w:rPr>
        <w:t xml:space="preserve"> </w:t>
      </w:r>
    </w:p>
    <w:p w:rsidR="009A6C2C" w:rsidRPr="00687DCD" w:rsidRDefault="009A6C2C" w:rsidP="009A6C2C">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немесе жоғары</w:t>
      </w:r>
      <w:r w:rsidR="00D34083">
        <w:rPr>
          <w:b w:val="0"/>
          <w:i w:val="0"/>
          <w:color w:val="000000"/>
          <w:sz w:val="24"/>
          <w:szCs w:val="24"/>
          <w:lang w:val="kk-KZ"/>
        </w:rPr>
        <w:t xml:space="preserve"> </w:t>
      </w:r>
      <w:r w:rsidR="00D34083" w:rsidRPr="00D34083">
        <w:rPr>
          <w:b w:val="0"/>
          <w:i w:val="0"/>
          <w:color w:val="000000"/>
          <w:sz w:val="24"/>
          <w:szCs w:val="24"/>
          <w:lang w:val="kk-KZ"/>
        </w:rPr>
        <w:t>оқу орнынан кейінгі</w:t>
      </w:r>
      <w:r w:rsidRPr="00D34083">
        <w:rPr>
          <w:b w:val="0"/>
          <w:i w:val="0"/>
          <w:color w:val="000000"/>
          <w:sz w:val="24"/>
          <w:szCs w:val="24"/>
          <w:lang w:val="kk-KZ"/>
        </w:rPr>
        <w:t xml:space="preserve"> білім</w:t>
      </w:r>
      <w:r w:rsidRPr="00687DCD">
        <w:rPr>
          <w:b w:val="0"/>
          <w:i w:val="0"/>
          <w:color w:val="000000"/>
          <w:sz w:val="24"/>
          <w:szCs w:val="24"/>
          <w:lang w:val="kk-KZ"/>
        </w:rPr>
        <w:t xml:space="preserve"> болған жағдайда жұмыс тәжірибесі талап етілмейді</w:t>
      </w:r>
      <w:r w:rsidRPr="00687DCD">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737F4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37F4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37F41" w:rsidRPr="003D0B16" w:rsidTr="006C5B42">
        <w:trPr>
          <w:cantSplit/>
          <w:trHeight w:val="20"/>
        </w:trPr>
        <w:tc>
          <w:tcPr>
            <w:tcW w:w="1722" w:type="dxa"/>
            <w:tcBorders>
              <w:top w:val="single" w:sz="4" w:space="0" w:color="auto"/>
              <w:left w:val="single" w:sz="4" w:space="0" w:color="auto"/>
              <w:bottom w:val="single" w:sz="4" w:space="0" w:color="auto"/>
              <w:right w:val="single" w:sz="4" w:space="0" w:color="auto"/>
            </w:tcBorders>
          </w:tcPr>
          <w:p w:rsidR="00737F41" w:rsidRPr="00737F41" w:rsidRDefault="00804A2F" w:rsidP="00737F41">
            <w:pPr>
              <w:rPr>
                <w:i w:val="0"/>
                <w:sz w:val="24"/>
                <w:szCs w:val="24"/>
              </w:rPr>
            </w:pPr>
            <w:r>
              <w:rPr>
                <w:i w:val="0"/>
                <w:sz w:val="24"/>
                <w:szCs w:val="24"/>
              </w:rPr>
              <w:t>С-R-4 (Блок-</w:t>
            </w:r>
            <w:r>
              <w:rPr>
                <w:i w:val="0"/>
                <w:sz w:val="24"/>
                <w:szCs w:val="24"/>
                <w:lang w:val="kk-KZ"/>
              </w:rPr>
              <w:t>В</w:t>
            </w:r>
            <w:r w:rsidR="00737F41" w:rsidRPr="00737F41">
              <w:rPr>
                <w:i w:val="0"/>
                <w:sz w:val="24"/>
                <w:szCs w:val="24"/>
              </w:rPr>
              <w:t>)</w:t>
            </w:r>
          </w:p>
        </w:tc>
        <w:tc>
          <w:tcPr>
            <w:tcW w:w="1670" w:type="dxa"/>
            <w:tcBorders>
              <w:top w:val="single" w:sz="4" w:space="0" w:color="auto"/>
              <w:left w:val="single" w:sz="4" w:space="0" w:color="auto"/>
              <w:bottom w:val="single" w:sz="4" w:space="0" w:color="auto"/>
              <w:right w:val="single" w:sz="4" w:space="0" w:color="auto"/>
            </w:tcBorders>
          </w:tcPr>
          <w:p w:rsidR="00737F41" w:rsidRPr="00B52330" w:rsidRDefault="00B52330" w:rsidP="00B52330">
            <w:pPr>
              <w:rPr>
                <w:i w:val="0"/>
                <w:sz w:val="24"/>
                <w:szCs w:val="24"/>
                <w:lang w:val="kk-KZ"/>
              </w:rPr>
            </w:pPr>
            <w:r>
              <w:rPr>
                <w:i w:val="0"/>
                <w:sz w:val="24"/>
                <w:szCs w:val="24"/>
              </w:rPr>
              <w:t>195</w:t>
            </w:r>
            <w:r w:rsidR="00737F41" w:rsidRPr="00737F41">
              <w:rPr>
                <w:i w:val="0"/>
                <w:sz w:val="24"/>
                <w:szCs w:val="24"/>
              </w:rPr>
              <w:t xml:space="preserve"> </w:t>
            </w:r>
            <w:r>
              <w:rPr>
                <w:i w:val="0"/>
                <w:sz w:val="24"/>
                <w:szCs w:val="24"/>
                <w:lang w:val="kk-KZ"/>
              </w:rPr>
              <w:t>549</w:t>
            </w:r>
          </w:p>
        </w:tc>
        <w:tc>
          <w:tcPr>
            <w:tcW w:w="2846" w:type="dxa"/>
            <w:tcBorders>
              <w:top w:val="single" w:sz="4" w:space="0" w:color="auto"/>
              <w:left w:val="single" w:sz="4" w:space="0" w:color="auto"/>
              <w:bottom w:val="single" w:sz="4" w:space="0" w:color="auto"/>
              <w:right w:val="single" w:sz="4" w:space="0" w:color="auto"/>
            </w:tcBorders>
          </w:tcPr>
          <w:p w:rsidR="00737F41" w:rsidRPr="00B52330" w:rsidRDefault="00B52330" w:rsidP="00B52330">
            <w:pPr>
              <w:rPr>
                <w:i w:val="0"/>
                <w:sz w:val="24"/>
                <w:szCs w:val="24"/>
                <w:lang w:val="kk-KZ"/>
              </w:rPr>
            </w:pPr>
            <w:r>
              <w:rPr>
                <w:i w:val="0"/>
                <w:sz w:val="24"/>
                <w:szCs w:val="24"/>
              </w:rPr>
              <w:t>224</w:t>
            </w:r>
            <w:r w:rsidR="00737F41" w:rsidRPr="00737F41">
              <w:rPr>
                <w:i w:val="0"/>
                <w:sz w:val="24"/>
                <w:szCs w:val="24"/>
              </w:rPr>
              <w:t xml:space="preserve"> </w:t>
            </w:r>
            <w:r>
              <w:rPr>
                <w:i w:val="0"/>
                <w:sz w:val="24"/>
                <w:szCs w:val="24"/>
                <w:lang w:val="kk-KZ"/>
              </w:rPr>
              <w:t>624</w:t>
            </w:r>
          </w:p>
        </w:tc>
      </w:tr>
    </w:tbl>
    <w:p w:rsidR="00737F41" w:rsidRDefault="00737F41" w:rsidP="002823FC">
      <w:pPr>
        <w:ind w:left="-1418" w:right="178"/>
        <w:jc w:val="both"/>
        <w:rPr>
          <w:i w:val="0"/>
          <w:iCs w:val="0"/>
          <w:sz w:val="24"/>
          <w:szCs w:val="24"/>
          <w:highlight w:val="cyan"/>
          <w:lang w:val="kk-KZ"/>
        </w:rPr>
      </w:pPr>
    </w:p>
    <w:p w:rsidR="002823FC" w:rsidRPr="003D0B16" w:rsidRDefault="00737F41" w:rsidP="002823FC">
      <w:pPr>
        <w:ind w:left="-1418" w:right="178"/>
        <w:jc w:val="both"/>
        <w:rPr>
          <w:i w:val="0"/>
          <w:iCs w:val="0"/>
          <w:sz w:val="24"/>
          <w:szCs w:val="24"/>
          <w:highlight w:val="cyan"/>
          <w:lang w:val="kk-KZ"/>
        </w:rPr>
      </w:pPr>
      <w:r>
        <w:rPr>
          <w:i w:val="0"/>
          <w:iCs w:val="0"/>
          <w:sz w:val="24"/>
          <w:szCs w:val="24"/>
          <w:highlight w:val="cyan"/>
          <w:lang w:val="kk-KZ"/>
        </w:rPr>
        <w:br w:type="textWrapping" w:clear="all"/>
      </w: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0F44A1" w:rsidRDefault="000F44A1" w:rsidP="00230686">
      <w:pPr>
        <w:ind w:right="178"/>
        <w:jc w:val="both"/>
        <w:rPr>
          <w:i w:val="0"/>
          <w:sz w:val="24"/>
          <w:szCs w:val="24"/>
          <w:lang w:val="kk-KZ"/>
        </w:rPr>
      </w:pPr>
      <w:r w:rsidRPr="00BB6B97">
        <w:rPr>
          <w:bCs w:val="0"/>
          <w:i w:val="0"/>
          <w:sz w:val="24"/>
          <w:szCs w:val="24"/>
          <w:lang w:val="kk-KZ"/>
        </w:rPr>
        <w:t>«Б» корпусы</w:t>
      </w:r>
      <w:r w:rsidR="00230686">
        <w:rPr>
          <w:bCs w:val="0"/>
          <w:i w:val="0"/>
          <w:sz w:val="24"/>
          <w:szCs w:val="24"/>
          <w:lang w:val="kk-KZ"/>
        </w:rPr>
        <w:t>ның</w:t>
      </w:r>
      <w:r w:rsidRPr="00BB6B97">
        <w:rPr>
          <w:bCs w:val="0"/>
          <w:i w:val="0"/>
          <w:sz w:val="24"/>
          <w:szCs w:val="24"/>
          <w:lang w:val="kk-KZ"/>
        </w:rPr>
        <w:t xml:space="preserve"> </w:t>
      </w:r>
      <w:r w:rsidRPr="00BB6B97">
        <w:rPr>
          <w:i w:val="0"/>
          <w:sz w:val="24"/>
          <w:szCs w:val="24"/>
          <w:lang w:val="kk-KZ"/>
        </w:rPr>
        <w:t>бос</w:t>
      </w:r>
      <w:r w:rsidR="006F7DFD">
        <w:rPr>
          <w:i w:val="0"/>
          <w:sz w:val="24"/>
          <w:szCs w:val="24"/>
          <w:lang w:val="kk-KZ"/>
        </w:rPr>
        <w:t xml:space="preserve"> </w:t>
      </w:r>
      <w:r w:rsidR="00230686" w:rsidRPr="00230686">
        <w:rPr>
          <w:i w:val="0"/>
          <w:sz w:val="24"/>
          <w:szCs w:val="24"/>
          <w:lang w:val="kk-KZ"/>
        </w:rPr>
        <w:t>мемлекеттік әкімшілік лауазымына</w:t>
      </w:r>
      <w:r w:rsidR="00332593">
        <w:rPr>
          <w:i w:val="0"/>
          <w:sz w:val="24"/>
          <w:szCs w:val="24"/>
          <w:lang w:val="kk-KZ"/>
        </w:rPr>
        <w:t xml:space="preserve"> </w:t>
      </w:r>
      <w:r w:rsidRPr="00BB6B97">
        <w:rPr>
          <w:i w:val="0"/>
          <w:sz w:val="24"/>
          <w:szCs w:val="24"/>
          <w:lang w:val="kk-KZ"/>
        </w:rPr>
        <w:t>орналасуға</w:t>
      </w:r>
      <w:r w:rsidR="00332593">
        <w:rPr>
          <w:i w:val="0"/>
          <w:sz w:val="24"/>
          <w:szCs w:val="24"/>
          <w:lang w:val="kk-KZ"/>
        </w:rPr>
        <w:t xml:space="preserve"> </w:t>
      </w:r>
      <w:r w:rsidRPr="00BB6B97">
        <w:rPr>
          <w:i w:val="0"/>
          <w:sz w:val="24"/>
          <w:szCs w:val="24"/>
          <w:lang w:val="kk-KZ"/>
        </w:rPr>
        <w:t xml:space="preserve">  </w:t>
      </w:r>
      <w:r w:rsidR="006E43DF">
        <w:rPr>
          <w:i w:val="0"/>
          <w:sz w:val="24"/>
          <w:szCs w:val="24"/>
          <w:lang w:val="kk-KZ"/>
        </w:rPr>
        <w:t xml:space="preserve">ішкі </w:t>
      </w:r>
      <w:r w:rsidRPr="00BB6B97">
        <w:rPr>
          <w:i w:val="0"/>
          <w:sz w:val="24"/>
          <w:szCs w:val="24"/>
          <w:lang w:val="kk-KZ"/>
        </w:rPr>
        <w:t>конкурс жариялайды:</w:t>
      </w:r>
    </w:p>
    <w:p w:rsidR="000F44A1" w:rsidRPr="000F44A1" w:rsidRDefault="000F44A1" w:rsidP="005650EB">
      <w:pPr>
        <w:ind w:left="-284" w:right="178"/>
        <w:jc w:val="both"/>
        <w:rPr>
          <w:i w:val="0"/>
          <w:sz w:val="24"/>
          <w:szCs w:val="24"/>
          <w:highlight w:val="cyan"/>
          <w:lang w:val="kk-KZ"/>
        </w:rPr>
      </w:pPr>
    </w:p>
    <w:p w:rsidR="00DC597E" w:rsidRPr="002F25A6" w:rsidRDefault="00394A17" w:rsidP="00DC597E">
      <w:pPr>
        <w:ind w:right="178" w:firstLine="567"/>
        <w:jc w:val="both"/>
        <w:rPr>
          <w:i w:val="0"/>
          <w:sz w:val="24"/>
          <w:szCs w:val="24"/>
          <w:lang w:val="kk-KZ"/>
        </w:rPr>
      </w:pPr>
      <w:r>
        <w:rPr>
          <w:i w:val="0"/>
          <w:sz w:val="24"/>
          <w:szCs w:val="24"/>
          <w:lang w:val="kk-KZ"/>
        </w:rPr>
        <w:t>1</w:t>
      </w:r>
      <w:r w:rsidR="00230686" w:rsidRPr="003D0B16">
        <w:rPr>
          <w:i w:val="0"/>
          <w:sz w:val="24"/>
          <w:szCs w:val="24"/>
          <w:lang w:val="kk-KZ"/>
        </w:rPr>
        <w:t xml:space="preserve">. </w:t>
      </w:r>
      <w:r w:rsidR="00DC597E" w:rsidRPr="00BB6B97">
        <w:rPr>
          <w:i w:val="0"/>
          <w:sz w:val="24"/>
          <w:szCs w:val="24"/>
          <w:lang w:val="kk-KZ"/>
        </w:rPr>
        <w:t xml:space="preserve">Қазақстан Республикасы Қаржы </w:t>
      </w:r>
      <w:r w:rsidR="00DC597E">
        <w:rPr>
          <w:i w:val="0"/>
          <w:sz w:val="24"/>
          <w:szCs w:val="24"/>
          <w:lang w:val="kk-KZ"/>
        </w:rPr>
        <w:t>М</w:t>
      </w:r>
      <w:r w:rsidR="00DC597E" w:rsidRPr="00BB6B97">
        <w:rPr>
          <w:i w:val="0"/>
          <w:sz w:val="24"/>
          <w:szCs w:val="24"/>
          <w:lang w:val="kk-KZ"/>
        </w:rPr>
        <w:t xml:space="preserve">инистрлігі Мемлекеттік кірістер </w:t>
      </w:r>
      <w:r w:rsidR="00DC597E">
        <w:rPr>
          <w:i w:val="0"/>
          <w:sz w:val="24"/>
          <w:szCs w:val="24"/>
          <w:lang w:val="kk-KZ"/>
        </w:rPr>
        <w:t>К</w:t>
      </w:r>
      <w:r w:rsidR="00DC597E" w:rsidRPr="00BB6B97">
        <w:rPr>
          <w:i w:val="0"/>
          <w:sz w:val="24"/>
          <w:szCs w:val="24"/>
          <w:lang w:val="kk-KZ"/>
        </w:rPr>
        <w:t xml:space="preserve">омитеті </w:t>
      </w:r>
      <w:r w:rsidR="00DC597E">
        <w:rPr>
          <w:i w:val="0"/>
          <w:sz w:val="24"/>
          <w:szCs w:val="24"/>
          <w:lang w:val="kk-KZ"/>
        </w:rPr>
        <w:t>Шымкент қаласы бойынша Мемлекеттік кірістер Д</w:t>
      </w:r>
      <w:r w:rsidR="00DC597E" w:rsidRPr="00BB6B97">
        <w:rPr>
          <w:i w:val="0"/>
          <w:sz w:val="24"/>
          <w:szCs w:val="24"/>
          <w:lang w:val="kk-KZ"/>
        </w:rPr>
        <w:t>епартаментінің</w:t>
      </w:r>
      <w:r w:rsidR="00DC597E" w:rsidRPr="00A273B0">
        <w:rPr>
          <w:i w:val="0"/>
          <w:sz w:val="24"/>
          <w:szCs w:val="24"/>
          <w:lang w:val="kk-KZ"/>
        </w:rPr>
        <w:t xml:space="preserve"> Әл-Фараби ауданы бойынша </w:t>
      </w:r>
      <w:r w:rsidR="00DC597E">
        <w:rPr>
          <w:i w:val="0"/>
          <w:sz w:val="24"/>
          <w:szCs w:val="24"/>
          <w:lang w:val="kk-KZ"/>
        </w:rPr>
        <w:t>М</w:t>
      </w:r>
      <w:r w:rsidR="00DC597E" w:rsidRPr="00A273B0">
        <w:rPr>
          <w:i w:val="0"/>
          <w:sz w:val="24"/>
          <w:szCs w:val="24"/>
          <w:lang w:val="kk-KZ"/>
        </w:rPr>
        <w:t xml:space="preserve">емлекеттік кірістер </w:t>
      </w:r>
      <w:r w:rsidR="00DC597E">
        <w:rPr>
          <w:i w:val="0"/>
          <w:sz w:val="24"/>
          <w:szCs w:val="24"/>
          <w:lang w:val="kk-KZ"/>
        </w:rPr>
        <w:t>б</w:t>
      </w:r>
      <w:r w:rsidR="00DC597E" w:rsidRPr="00A273B0">
        <w:rPr>
          <w:i w:val="0"/>
          <w:sz w:val="24"/>
          <w:szCs w:val="24"/>
          <w:lang w:val="kk-KZ"/>
        </w:rPr>
        <w:t xml:space="preserve">асқармасы </w:t>
      </w:r>
      <w:r w:rsidR="00804A2F">
        <w:rPr>
          <w:i w:val="0"/>
          <w:sz w:val="24"/>
          <w:szCs w:val="24"/>
          <w:lang w:val="kk-KZ"/>
        </w:rPr>
        <w:t xml:space="preserve">құқықтық және ұйымдастыру жұмысы бөлімінің </w:t>
      </w:r>
      <w:r w:rsidR="00DC597E" w:rsidRPr="002F25A6">
        <w:rPr>
          <w:i w:val="0"/>
          <w:sz w:val="24"/>
          <w:szCs w:val="24"/>
          <w:lang w:val="kk-KZ"/>
        </w:rPr>
        <w:t>бас маманы</w:t>
      </w:r>
      <w:r w:rsidR="00DC597E">
        <w:rPr>
          <w:i w:val="0"/>
          <w:sz w:val="24"/>
          <w:szCs w:val="24"/>
          <w:lang w:val="kk-KZ"/>
        </w:rPr>
        <w:t xml:space="preserve"> </w:t>
      </w:r>
      <w:r w:rsidR="00DC597E" w:rsidRPr="002F25A6">
        <w:rPr>
          <w:i w:val="0"/>
          <w:sz w:val="24"/>
          <w:szCs w:val="24"/>
          <w:lang w:val="kk-KZ"/>
        </w:rPr>
        <w:t>(С-R-4 санаты</w:t>
      </w:r>
      <w:r w:rsidR="00DC597E">
        <w:rPr>
          <w:i w:val="0"/>
          <w:sz w:val="24"/>
          <w:szCs w:val="24"/>
          <w:lang w:val="kk-KZ"/>
        </w:rPr>
        <w:t>, Блок-</w:t>
      </w:r>
      <w:r w:rsidR="00804A2F">
        <w:rPr>
          <w:i w:val="0"/>
          <w:sz w:val="24"/>
          <w:szCs w:val="24"/>
          <w:lang w:val="kk-KZ"/>
        </w:rPr>
        <w:t>В</w:t>
      </w:r>
      <w:r w:rsidR="00DC597E" w:rsidRPr="002F25A6">
        <w:rPr>
          <w:i w:val="0"/>
          <w:sz w:val="24"/>
          <w:szCs w:val="24"/>
          <w:lang w:val="kk-KZ"/>
        </w:rPr>
        <w:t>)  1 бірлік.</w:t>
      </w:r>
    </w:p>
    <w:p w:rsidR="00DC597E" w:rsidRPr="00804A2F" w:rsidRDefault="00DC597E" w:rsidP="00DC597E">
      <w:pPr>
        <w:ind w:right="178" w:firstLine="567"/>
        <w:jc w:val="both"/>
        <w:rPr>
          <w:rFonts w:asciiTheme="minorHAnsi" w:eastAsiaTheme="minorEastAsia" w:hAnsiTheme="minorHAnsi" w:cstheme="minorBidi"/>
          <w:b w:val="0"/>
          <w:bCs w:val="0"/>
          <w:i w:val="0"/>
          <w:iCs w:val="0"/>
          <w:sz w:val="24"/>
          <w:szCs w:val="24"/>
          <w:lang w:val="kk-KZ"/>
        </w:rPr>
      </w:pPr>
      <w:r w:rsidRPr="005E3B0D">
        <w:rPr>
          <w:i w:val="0"/>
          <w:sz w:val="24"/>
          <w:szCs w:val="24"/>
          <w:lang w:val="kk-KZ"/>
        </w:rPr>
        <w:t>Функционалды міндеттері:</w:t>
      </w:r>
      <w:r w:rsidRPr="005E3B0D">
        <w:rPr>
          <w:i w:val="0"/>
          <w:lang w:val="kk-KZ"/>
        </w:rPr>
        <w:t xml:space="preserve"> </w:t>
      </w:r>
      <w:r w:rsidR="00804A2F" w:rsidRPr="00804A2F">
        <w:rPr>
          <w:b w:val="0"/>
          <w:i w:val="0"/>
          <w:sz w:val="24"/>
          <w:szCs w:val="24"/>
          <w:lang w:val="kk-KZ"/>
        </w:rPr>
        <w:t>бөлімнің жоспарындағы және  орталықтандырылған тапсырмаларын орындау, басқару жүйесінде заңды реттеуді жетілдіру, арбитражды сотта және басқа да құқық органдарында басқарманың құқығын қорғау, талап арыздарға, көтерілген сұрақтарға нақты жауаптар дайындау, салық заңнамаларына және нормативтік құқықтық актілеріне енгізілген өзгерістер мен толықтырулар бойынша техникалық оқу сабақтарын өткізу, салық төлеушілерге салық заңнамаларын түсіндіру және кеңес беру, құқық қорғау органдарына тексеру актісі бойынша қылмыстық іс қозғау жөнінде материалдар және еңбек тәртібін нығайту жөнінде іс-шаралар дайындау, жемқорлыққа қарсы күрес туралы заңды сақтау және қызметтік тәртіп бұзушылықты болдырмау іс-шараларын жүргізу</w:t>
      </w:r>
      <w:r w:rsidRPr="00804A2F">
        <w:rPr>
          <w:rFonts w:eastAsiaTheme="minorEastAsia"/>
          <w:b w:val="0"/>
          <w:bCs w:val="0"/>
          <w:i w:val="0"/>
          <w:iCs w:val="0"/>
          <w:sz w:val="24"/>
          <w:szCs w:val="24"/>
          <w:lang w:val="kk-KZ"/>
        </w:rPr>
        <w:t>.</w:t>
      </w:r>
    </w:p>
    <w:p w:rsidR="001F46D8" w:rsidRPr="00C408F4" w:rsidRDefault="00DC597E" w:rsidP="00804A2F">
      <w:pPr>
        <w:ind w:right="178"/>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B746AE">
        <w:rPr>
          <w:b w:val="0"/>
          <w:i w:val="0"/>
          <w:sz w:val="24"/>
          <w:szCs w:val="24"/>
          <w:lang w:val="kk-KZ"/>
        </w:rPr>
        <w:t xml:space="preserve">Жоғары немесе жоғары оқу орнынан кейінгі </w:t>
      </w:r>
      <w:r w:rsidR="00804A2F">
        <w:rPr>
          <w:b w:val="0"/>
          <w:i w:val="0"/>
          <w:color w:val="000000"/>
          <w:sz w:val="24"/>
          <w:szCs w:val="24"/>
          <w:lang w:val="kk-KZ"/>
        </w:rPr>
        <w:t xml:space="preserve">құқық (құқықтану) </w:t>
      </w:r>
      <w:r>
        <w:rPr>
          <w:rFonts w:ascii="KZ Times New Roman" w:hAnsi="KZ Times New Roman"/>
          <w:b w:val="0"/>
          <w:i w:val="0"/>
          <w:sz w:val="24"/>
          <w:szCs w:val="24"/>
          <w:lang w:val="kk-KZ"/>
        </w:rPr>
        <w:t>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lastRenderedPageBreak/>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07531" w:rsidRPr="00C96716" w:rsidRDefault="006B5B6B" w:rsidP="002277C3">
      <w:pPr>
        <w:ind w:right="178" w:firstLine="567"/>
        <w:jc w:val="both"/>
        <w:rPr>
          <w:bCs w:val="0"/>
          <w:i w:val="0"/>
          <w:iCs w:val="0"/>
          <w:sz w:val="24"/>
          <w:szCs w:val="24"/>
          <w:lang w:val="kk-KZ"/>
        </w:rPr>
      </w:pPr>
      <w:r w:rsidRPr="00C96716">
        <w:rPr>
          <w:i w:val="0"/>
          <w:iCs w:val="0"/>
          <w:sz w:val="24"/>
          <w:szCs w:val="24"/>
          <w:lang w:val="kk-KZ"/>
        </w:rPr>
        <w:t>Ішкі к</w:t>
      </w:r>
      <w:r w:rsidR="00507531" w:rsidRPr="00C96716">
        <w:rPr>
          <w:i w:val="0"/>
          <w:iCs w:val="0"/>
          <w:sz w:val="24"/>
          <w:szCs w:val="24"/>
          <w:lang w:val="kk-KZ"/>
        </w:rPr>
        <w:t>онкурсқа қатысу</w:t>
      </w:r>
      <w:r w:rsidRPr="00C96716">
        <w:rPr>
          <w:i w:val="0"/>
          <w:iCs w:val="0"/>
          <w:sz w:val="24"/>
          <w:szCs w:val="24"/>
          <w:lang w:val="kk-KZ"/>
        </w:rPr>
        <w:t xml:space="preserve"> </w:t>
      </w:r>
      <w:r w:rsidR="00507531" w:rsidRPr="00C96716">
        <w:rPr>
          <w:i w:val="0"/>
          <w:iCs w:val="0"/>
          <w:sz w:val="24"/>
          <w:szCs w:val="24"/>
          <w:lang w:val="kk-KZ"/>
        </w:rPr>
        <w:t xml:space="preserve"> үшін</w:t>
      </w:r>
      <w:r w:rsidRPr="00C96716">
        <w:rPr>
          <w:i w:val="0"/>
          <w:iCs w:val="0"/>
          <w:sz w:val="24"/>
          <w:szCs w:val="24"/>
          <w:lang w:val="kk-KZ"/>
        </w:rPr>
        <w:t xml:space="preserve"> мынадай </w:t>
      </w:r>
      <w:r w:rsidR="00507531" w:rsidRPr="00C96716">
        <w:rPr>
          <w:i w:val="0"/>
          <w:iCs w:val="0"/>
          <w:sz w:val="24"/>
          <w:szCs w:val="24"/>
          <w:lang w:val="kk-KZ"/>
        </w:rPr>
        <w:t xml:space="preserve"> құжаттар</w:t>
      </w:r>
      <w:r w:rsidRPr="00C96716">
        <w:rPr>
          <w:i w:val="0"/>
          <w:iCs w:val="0"/>
          <w:sz w:val="24"/>
          <w:szCs w:val="24"/>
          <w:lang w:val="kk-KZ"/>
        </w:rPr>
        <w:t xml:space="preserve"> тапсырылады</w:t>
      </w:r>
      <w:r w:rsidR="00507531" w:rsidRPr="00C96716">
        <w:rPr>
          <w:i w:val="0"/>
          <w:iCs w:val="0"/>
          <w:sz w:val="24"/>
          <w:szCs w:val="24"/>
          <w:lang w:val="kk-KZ"/>
        </w:rPr>
        <w:t>:</w:t>
      </w:r>
      <w:r w:rsidR="00507531" w:rsidRPr="00C96716">
        <w:rPr>
          <w:bCs w:val="0"/>
          <w:i w:val="0"/>
          <w:iCs w:val="0"/>
          <w:sz w:val="24"/>
          <w:szCs w:val="24"/>
          <w:lang w:val="kk-KZ"/>
        </w:rPr>
        <w:t xml:space="preserve"> </w:t>
      </w:r>
    </w:p>
    <w:p w:rsidR="007E1BAA" w:rsidRPr="004C598C" w:rsidRDefault="007E1BAA" w:rsidP="00224C8B">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00224C8B" w:rsidRPr="004C598C">
        <w:rPr>
          <w:b w:val="0"/>
          <w:i w:val="0"/>
          <w:sz w:val="24"/>
          <w:szCs w:val="24"/>
          <w:lang w:val="kk-KZ"/>
        </w:rPr>
        <w:t>Қағидаларының</w:t>
      </w:r>
      <w:r w:rsidRPr="004C598C">
        <w:rPr>
          <w:b w:val="0"/>
          <w:i w:val="0"/>
          <w:sz w:val="24"/>
          <w:szCs w:val="24"/>
          <w:lang w:val="kk-KZ"/>
        </w:rPr>
        <w:t xml:space="preserve"> </w:t>
      </w:r>
      <w:hyperlink r:id="rId9" w:anchor="z205" w:history="1">
        <w:r w:rsidRPr="004C598C">
          <w:rPr>
            <w:rStyle w:val="a6"/>
            <w:b w:val="0"/>
            <w:i w:val="0"/>
            <w:color w:val="auto"/>
            <w:sz w:val="24"/>
            <w:szCs w:val="24"/>
            <w:u w:val="none"/>
            <w:lang w:val="kk-KZ"/>
          </w:rPr>
          <w:t>2-қосымша</w:t>
        </w:r>
      </w:hyperlink>
      <w:r w:rsidR="00224C8B"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0" w:name="z89"/>
      <w:bookmarkEnd w:id="0"/>
      <w:r w:rsidRPr="004C598C">
        <w:rPr>
          <w:b w:val="0"/>
          <w:i w:val="0"/>
          <w:sz w:val="24"/>
          <w:szCs w:val="24"/>
          <w:lang w:val="kk-KZ"/>
        </w:rPr>
        <w:t xml:space="preserve"> </w:t>
      </w:r>
    </w:p>
    <w:p w:rsidR="007E1BAA" w:rsidRPr="004C598C" w:rsidRDefault="007E1BAA" w:rsidP="00224C8B">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00A30C5D"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1" w:name="z90"/>
      <w:bookmarkEnd w:id="1"/>
    </w:p>
    <w:p w:rsidR="00224C8B" w:rsidRPr="004C598C" w:rsidRDefault="007E1BAA" w:rsidP="007E1BAA">
      <w:pPr>
        <w:tabs>
          <w:tab w:val="left" w:pos="851"/>
        </w:tabs>
        <w:contextualSpacing/>
        <w:jc w:val="both"/>
        <w:rPr>
          <w:b w:val="0"/>
          <w:i w:val="0"/>
          <w:sz w:val="24"/>
          <w:szCs w:val="24"/>
          <w:lang w:val="kk-KZ"/>
        </w:rPr>
      </w:pPr>
      <w:r w:rsidRPr="004C598C">
        <w:rPr>
          <w:b w:val="0"/>
          <w:i w:val="0"/>
          <w:sz w:val="24"/>
          <w:szCs w:val="24"/>
          <w:lang w:val="kk-KZ"/>
        </w:rPr>
        <w:t xml:space="preserve">          </w:t>
      </w:r>
      <w:r w:rsidR="00224C8B" w:rsidRPr="004C598C">
        <w:rPr>
          <w:b w:val="0"/>
          <w:i w:val="0"/>
          <w:sz w:val="24"/>
          <w:szCs w:val="24"/>
          <w:lang w:val="kk-KZ"/>
        </w:rPr>
        <w:t xml:space="preserve">Кандидаттар жарияланған лауазымның функционалдық бағыттарына сәйкес салаларда жұмыс өтілі барын растайтын құжаттарды ұсына алады     </w:t>
      </w:r>
    </w:p>
    <w:p w:rsidR="007E1BAA" w:rsidRPr="00705313" w:rsidRDefault="00705313" w:rsidP="00224C8B">
      <w:pPr>
        <w:tabs>
          <w:tab w:val="left" w:pos="851"/>
        </w:tabs>
        <w:ind w:firstLine="567"/>
        <w:contextualSpacing/>
        <w:jc w:val="both"/>
        <w:rPr>
          <w:b w:val="0"/>
          <w:i w:val="0"/>
          <w:sz w:val="24"/>
          <w:szCs w:val="24"/>
          <w:lang w:val="kk-KZ"/>
        </w:rPr>
      </w:pPr>
      <w:r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Pr="00705313">
        <w:rPr>
          <w:i w:val="0"/>
          <w:sz w:val="24"/>
          <w:szCs w:val="24"/>
          <w:lang w:val="kk-KZ"/>
        </w:rPr>
        <w:t>(</w:t>
      </w:r>
      <w:r w:rsidRPr="00705313">
        <w:rPr>
          <w:i w:val="0"/>
          <w:sz w:val="24"/>
          <w:szCs w:val="24"/>
          <w:u w:val="single"/>
          <w:lang w:val="kk-KZ"/>
        </w:rPr>
        <w:t>ra.asembekova@kgd.gov.kz</w:t>
      </w:r>
      <w:r w:rsidRPr="00705313">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w:t>
      </w:r>
      <w:r w:rsidR="0050698C" w:rsidRPr="004C598C">
        <w:rPr>
          <w:b w:val="0"/>
          <w:i w:val="0"/>
          <w:sz w:val="24"/>
          <w:szCs w:val="24"/>
          <w:lang w:val="kk-KZ"/>
        </w:rPr>
        <w:t>бастап</w:t>
      </w:r>
      <w:r w:rsidRPr="004C598C">
        <w:rPr>
          <w:b w:val="0"/>
          <w:i w:val="0"/>
          <w:sz w:val="24"/>
          <w:szCs w:val="24"/>
          <w:lang w:val="kk-KZ"/>
        </w:rPr>
        <w:t xml:space="preserve"> </w:t>
      </w:r>
      <w:r w:rsidRPr="00C96716">
        <w:rPr>
          <w:i w:val="0"/>
          <w:sz w:val="24"/>
          <w:szCs w:val="24"/>
          <w:u w:val="single"/>
          <w:lang w:val="kk-KZ"/>
        </w:rPr>
        <w:t>үш жұмыс күні</w:t>
      </w:r>
      <w:r w:rsidRPr="004C598C">
        <w:rPr>
          <w:b w:val="0"/>
          <w:i w:val="0"/>
          <w:sz w:val="24"/>
          <w:szCs w:val="24"/>
          <w:lang w:val="kk-KZ"/>
        </w:rPr>
        <w:t xml:space="preserve"> ішінде Шымкент қаласы, Төле би 22, Әл-Фараби ауданы бойынша Мемлекеттік кірістер басқармасының ғимаратында өтеді.</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E1BAA" w:rsidRPr="004C598C" w:rsidRDefault="00EA1EC1" w:rsidP="00AD189D">
      <w:pPr>
        <w:ind w:right="178" w:firstLine="567"/>
        <w:jc w:val="both"/>
        <w:rPr>
          <w:b w:val="0"/>
          <w:i w:val="0"/>
          <w:sz w:val="24"/>
          <w:szCs w:val="24"/>
          <w:lang w:val="kk-KZ"/>
        </w:rPr>
      </w:pPr>
      <w:r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302C6C">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7E1BAA" w:rsidRPr="004C598C" w:rsidRDefault="00EA1EC1" w:rsidP="00EA1EC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007E1BAA" w:rsidRPr="004C598C">
        <w:rPr>
          <w:b w:val="0"/>
          <w:i w:val="0"/>
          <w:iCs w:val="0"/>
          <w:sz w:val="24"/>
          <w:szCs w:val="24"/>
          <w:lang w:val="kk-KZ"/>
        </w:rPr>
        <w:t>.</w:t>
      </w:r>
    </w:p>
    <w:p w:rsidR="00EA1EC1" w:rsidRPr="004C598C" w:rsidRDefault="00EA1EC1" w:rsidP="00EA1EC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B047B1" w:rsidRDefault="00EA1EC1" w:rsidP="00F87C48">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A44C08" w:rsidRDefault="00B047B1" w:rsidP="00A44C08">
      <w:pPr>
        <w:widowControl/>
        <w:snapToGrid/>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1F46D8" w:rsidRPr="00A44C08" w:rsidRDefault="001F46D8" w:rsidP="00A44C08">
      <w:pPr>
        <w:widowControl/>
        <w:snapToGrid/>
        <w:ind w:firstLine="567"/>
        <w:jc w:val="both"/>
        <w:rPr>
          <w:rFonts w:eastAsiaTheme="minorHAnsi"/>
          <w:b w:val="0"/>
          <w:bCs w:val="0"/>
          <w:iCs w:val="0"/>
          <w:sz w:val="24"/>
          <w:szCs w:val="24"/>
          <w:lang w:val="kk-KZ" w:eastAsia="en-US"/>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143290" w:rsidRPr="00390F68" w:rsidRDefault="007E1BAA" w:rsidP="00390F68">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Pr="004C598C">
        <w:rPr>
          <w:b w:val="0"/>
          <w:i w:val="0"/>
          <w:sz w:val="24"/>
          <w:szCs w:val="24"/>
          <w:lang w:val="kk-KZ"/>
        </w:rPr>
        <w:t xml:space="preserve"> бойынша Мемлекеттік кірістер департаментінің Әл-Фараби бойынша Мемлекеттік кірістер басқармасы РММ индекс 1600</w:t>
      </w:r>
      <w:r w:rsidR="008C0608" w:rsidRPr="004C598C">
        <w:rPr>
          <w:b w:val="0"/>
          <w:i w:val="0"/>
          <w:sz w:val="24"/>
          <w:szCs w:val="24"/>
          <w:lang w:val="kk-KZ"/>
        </w:rPr>
        <w:t>17</w:t>
      </w:r>
      <w:r w:rsidRPr="004C598C">
        <w:rPr>
          <w:b w:val="0"/>
          <w:i w:val="0"/>
          <w:sz w:val="24"/>
          <w:szCs w:val="24"/>
          <w:lang w:val="kk-KZ"/>
        </w:rPr>
        <w:t xml:space="preserve">, Шымкент қаласы, Төле би көшесі, 22 үй, 203 каб., байланыс </w:t>
      </w:r>
      <w:r w:rsidRPr="00382619">
        <w:rPr>
          <w:b w:val="0"/>
          <w:i w:val="0"/>
          <w:sz w:val="24"/>
          <w:szCs w:val="24"/>
          <w:lang w:val="kk-KZ"/>
        </w:rPr>
        <w:t xml:space="preserve">телефоны </w:t>
      </w:r>
      <w:r w:rsidR="00382619" w:rsidRPr="00382619">
        <w:rPr>
          <w:b w:val="0"/>
          <w:i w:val="0"/>
          <w:sz w:val="24"/>
          <w:szCs w:val="24"/>
          <w:lang w:val="kk-KZ"/>
        </w:rPr>
        <w:t>8(7252) 53-01-71,</w:t>
      </w:r>
      <w:r w:rsidR="00382619">
        <w:rPr>
          <w:i w:val="0"/>
          <w:sz w:val="24"/>
          <w:szCs w:val="24"/>
          <w:lang w:val="kk-KZ"/>
        </w:rPr>
        <w:t xml:space="preserve"> </w:t>
      </w:r>
      <w:r w:rsidRPr="004C598C">
        <w:rPr>
          <w:b w:val="0"/>
          <w:i w:val="0"/>
          <w:sz w:val="24"/>
          <w:szCs w:val="24"/>
          <w:lang w:val="kk-KZ"/>
        </w:rPr>
        <w:t xml:space="preserve">8(7252)53-01-51, факс 8(7252)53-01-32, электрондық мекен-жайы  </w:t>
      </w:r>
      <w:r w:rsidR="00FB479C">
        <w:fldChar w:fldCharType="begin"/>
      </w:r>
      <w:r w:rsidR="00FB479C" w:rsidRPr="00CF4C05">
        <w:rPr>
          <w:lang w:val="kk-KZ"/>
        </w:rPr>
        <w:instrText xml:space="preserve"> HYPERLINK "mailto:ra.asembekova@kgd.gov.kz" </w:instrText>
      </w:r>
      <w:r w:rsidR="00FB479C">
        <w:fldChar w:fldCharType="separate"/>
      </w:r>
      <w:r w:rsidRPr="004C598C">
        <w:rPr>
          <w:rStyle w:val="a6"/>
          <w:b w:val="0"/>
          <w:i w:val="0"/>
          <w:sz w:val="24"/>
          <w:szCs w:val="24"/>
          <w:lang w:val="kk-KZ"/>
        </w:rPr>
        <w:t>ra.asembekova@kgd.gov.kz</w:t>
      </w:r>
      <w:r w:rsidR="00FB479C">
        <w:rPr>
          <w:rStyle w:val="a6"/>
          <w:b w:val="0"/>
          <w:i w:val="0"/>
          <w:sz w:val="24"/>
          <w:szCs w:val="24"/>
          <w:lang w:val="kk-KZ"/>
        </w:rPr>
        <w:fldChar w:fldCharType="end"/>
      </w:r>
      <w:r>
        <w:rPr>
          <w:i w:val="0"/>
          <w:sz w:val="24"/>
          <w:szCs w:val="24"/>
          <w:lang w:val="kk-KZ"/>
        </w:rPr>
        <w:t xml:space="preserve"> </w:t>
      </w:r>
      <w:r w:rsidRPr="00BB6B97">
        <w:rPr>
          <w:b w:val="0"/>
          <w:sz w:val="24"/>
          <w:szCs w:val="24"/>
          <w:lang w:val="kk-KZ"/>
        </w:rPr>
        <w:t xml:space="preserve"> </w:t>
      </w:r>
      <w:r w:rsidR="00390F68">
        <w:rPr>
          <w:b w:val="0"/>
          <w:i w:val="0"/>
          <w:sz w:val="24"/>
          <w:szCs w:val="24"/>
          <w:lang w:val="kk-KZ"/>
        </w:rPr>
        <w:t>жүзеге асырылады</w:t>
      </w: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230686" w:rsidRDefault="00F06EF5" w:rsidP="00F87C48">
      <w:pPr>
        <w:pStyle w:val="a8"/>
        <w:jc w:val="center"/>
        <w:rPr>
          <w:sz w:val="27"/>
          <w:szCs w:val="27"/>
          <w:lang w:val="kk-KZ"/>
        </w:rPr>
      </w:pPr>
      <w:r w:rsidRPr="00230686">
        <w:rPr>
          <w:sz w:val="27"/>
          <w:szCs w:val="27"/>
          <w:lang w:val="kk-KZ"/>
        </w:rPr>
        <w:t>ӨТІНІШ</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 xml:space="preserve">Мені,________________________________________________________________________________________________________________________________________________________________________________________бос </w:t>
      </w:r>
      <w:bookmarkStart w:id="2" w:name="_GoBack"/>
      <w:bookmarkEnd w:id="2"/>
      <w:r w:rsidRPr="00230686">
        <w:rPr>
          <w:b w:val="0"/>
          <w:i w:val="0"/>
          <w:sz w:val="27"/>
          <w:szCs w:val="27"/>
          <w:lang w:val="kk-KZ"/>
        </w:rPr>
        <w:t>мемлекеттік әкімшілік лауазымына орналасу конкурсына қатысуға жіберуіңізді сұраймын.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"Б" корпусының мемлекеттік әкімшілік лауазымына орналасуға конкурс</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 xml:space="preserve">өткізу қағидаларының негізгі талаптарымен таныстым, олармен келісемін және орындауға </w:t>
      </w:r>
      <w:r w:rsidRPr="00230686">
        <w:rPr>
          <w:b w:val="0"/>
          <w:i w:val="0"/>
          <w:color w:val="000000"/>
          <w:sz w:val="27"/>
          <w:szCs w:val="27"/>
          <w:lang w:val="kk-KZ"/>
        </w:rPr>
        <w:t>міндеттенемін</w:t>
      </w:r>
      <w:r w:rsidRPr="00230686">
        <w:rPr>
          <w:b w:val="0"/>
          <w:i w:val="0"/>
          <w:sz w:val="27"/>
          <w:szCs w:val="27"/>
          <w:lang w:val="kk-KZ"/>
        </w:rPr>
        <w:t>.</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(иә/жоқ)</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Ұсынылып отырған құжаттарымның дәйектілігіне жауап беремін.</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Қоса берілген құжаттар:</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EF5" w:rsidRPr="00230686" w:rsidRDefault="00F06EF5" w:rsidP="00F06EF5">
      <w:pPr>
        <w:autoSpaceDE w:val="0"/>
        <w:autoSpaceDN w:val="0"/>
        <w:adjustRightInd w:val="0"/>
        <w:jc w:val="both"/>
        <w:rPr>
          <w:b w:val="0"/>
          <w:i w:val="0"/>
          <w:sz w:val="27"/>
          <w:szCs w:val="27"/>
          <w:lang w:val="kk-KZ"/>
        </w:rPr>
      </w:pP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Мекен жайы: _______________________________________________________</w:t>
      </w:r>
    </w:p>
    <w:p w:rsidR="00F06EF5" w:rsidRPr="00230686" w:rsidRDefault="00F06EF5" w:rsidP="00F06EF5">
      <w:pPr>
        <w:autoSpaceDE w:val="0"/>
        <w:autoSpaceDN w:val="0"/>
        <w:adjustRightInd w:val="0"/>
        <w:jc w:val="both"/>
        <w:rPr>
          <w:b w:val="0"/>
          <w:i w:val="0"/>
          <w:sz w:val="27"/>
          <w:szCs w:val="27"/>
        </w:rPr>
      </w:pPr>
      <w:proofErr w:type="spellStart"/>
      <w:r w:rsidRPr="00230686">
        <w:rPr>
          <w:b w:val="0"/>
          <w:i w:val="0"/>
          <w:sz w:val="27"/>
          <w:szCs w:val="27"/>
        </w:rPr>
        <w:t>Байланыс</w:t>
      </w:r>
      <w:proofErr w:type="spellEnd"/>
      <w:r w:rsidRPr="00230686">
        <w:rPr>
          <w:b w:val="0"/>
          <w:i w:val="0"/>
          <w:sz w:val="27"/>
          <w:szCs w:val="27"/>
        </w:rPr>
        <w:t xml:space="preserve"> телефоны: 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e-</w:t>
      </w:r>
      <w:proofErr w:type="spellStart"/>
      <w:r w:rsidRPr="00230686">
        <w:rPr>
          <w:b w:val="0"/>
          <w:i w:val="0"/>
          <w:sz w:val="27"/>
          <w:szCs w:val="27"/>
        </w:rPr>
        <w:t>mail</w:t>
      </w:r>
      <w:proofErr w:type="spellEnd"/>
      <w:r w:rsidRPr="00230686">
        <w:rPr>
          <w:b w:val="0"/>
          <w:i w:val="0"/>
          <w:sz w:val="27"/>
          <w:szCs w:val="27"/>
        </w:rPr>
        <w:t>: ____________________________________________________________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ЖСН: _____________________________________________________________</w:t>
      </w:r>
    </w:p>
    <w:p w:rsidR="00F06EF5" w:rsidRPr="00230686" w:rsidRDefault="00F06EF5" w:rsidP="00F06EF5">
      <w:pPr>
        <w:autoSpaceDE w:val="0"/>
        <w:autoSpaceDN w:val="0"/>
        <w:adjustRightInd w:val="0"/>
        <w:jc w:val="both"/>
        <w:rPr>
          <w:b w:val="0"/>
          <w:i w:val="0"/>
          <w:sz w:val="27"/>
          <w:szCs w:val="27"/>
        </w:rPr>
      </w:pP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_________  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 xml:space="preserve"> (</w:t>
      </w:r>
      <w:proofErr w:type="spellStart"/>
      <w:proofErr w:type="gramStart"/>
      <w:r w:rsidRPr="00230686">
        <w:rPr>
          <w:b w:val="0"/>
          <w:i w:val="0"/>
          <w:sz w:val="27"/>
          <w:szCs w:val="27"/>
        </w:rPr>
        <w:t>қолы</w:t>
      </w:r>
      <w:proofErr w:type="spellEnd"/>
      <w:r w:rsidRPr="00230686">
        <w:rPr>
          <w:b w:val="0"/>
          <w:i w:val="0"/>
          <w:sz w:val="27"/>
          <w:szCs w:val="27"/>
        </w:rPr>
        <w:t xml:space="preserve">)   </w:t>
      </w:r>
      <w:proofErr w:type="gramEnd"/>
      <w:r w:rsidRPr="00230686">
        <w:rPr>
          <w:b w:val="0"/>
          <w:i w:val="0"/>
          <w:sz w:val="27"/>
          <w:szCs w:val="27"/>
        </w:rPr>
        <w:t xml:space="preserve">                    (</w:t>
      </w:r>
      <w:proofErr w:type="spellStart"/>
      <w:r w:rsidRPr="00230686">
        <w:rPr>
          <w:b w:val="0"/>
          <w:i w:val="0"/>
          <w:sz w:val="27"/>
          <w:szCs w:val="27"/>
        </w:rPr>
        <w:t>Тегі</w:t>
      </w:r>
      <w:proofErr w:type="spellEnd"/>
      <w:r w:rsidRPr="00230686">
        <w:rPr>
          <w:b w:val="0"/>
          <w:i w:val="0"/>
          <w:sz w:val="27"/>
          <w:szCs w:val="27"/>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әкесінің</w:t>
      </w:r>
      <w:proofErr w:type="spellEnd"/>
      <w:r w:rsidR="00F87C48">
        <w:rPr>
          <w:b w:val="0"/>
          <w:i w:val="0"/>
          <w:sz w:val="27"/>
          <w:szCs w:val="27"/>
          <w:lang w:val="kk-KZ"/>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болған</w:t>
      </w:r>
      <w:proofErr w:type="spellEnd"/>
      <w:r w:rsidR="00F87C48">
        <w:rPr>
          <w:b w:val="0"/>
          <w:i w:val="0"/>
          <w:sz w:val="27"/>
          <w:szCs w:val="27"/>
          <w:lang w:val="kk-KZ"/>
        </w:rPr>
        <w:t xml:space="preserve"> </w:t>
      </w:r>
      <w:proofErr w:type="spellStart"/>
      <w:r w:rsidRPr="00230686">
        <w:rPr>
          <w:b w:val="0"/>
          <w:i w:val="0"/>
          <w:sz w:val="27"/>
          <w:szCs w:val="27"/>
        </w:rPr>
        <w:t>жағдайда</w:t>
      </w:r>
      <w:proofErr w:type="spellEnd"/>
      <w:r w:rsidRPr="00230686">
        <w:rPr>
          <w:b w:val="0"/>
          <w:i w:val="0"/>
          <w:sz w:val="27"/>
          <w:szCs w:val="27"/>
        </w:rPr>
        <w:t>))</w:t>
      </w:r>
    </w:p>
    <w:p w:rsidR="00F06EF5" w:rsidRPr="00230686" w:rsidRDefault="00F06EF5" w:rsidP="00F06EF5">
      <w:pPr>
        <w:jc w:val="both"/>
        <w:rPr>
          <w:b w:val="0"/>
          <w:i w:val="0"/>
          <w:sz w:val="27"/>
          <w:szCs w:val="27"/>
        </w:rPr>
      </w:pPr>
    </w:p>
    <w:p w:rsidR="0043065B" w:rsidRPr="00230686" w:rsidRDefault="00F06EF5" w:rsidP="00230686">
      <w:pPr>
        <w:jc w:val="both"/>
        <w:rPr>
          <w:b w:val="0"/>
          <w:i w:val="0"/>
          <w:sz w:val="27"/>
          <w:szCs w:val="27"/>
        </w:rPr>
      </w:pPr>
      <w:r w:rsidRPr="00230686">
        <w:rPr>
          <w:b w:val="0"/>
          <w:i w:val="0"/>
          <w:sz w:val="27"/>
          <w:szCs w:val="27"/>
        </w:rPr>
        <w:t>«__</w:t>
      </w:r>
      <w:proofErr w:type="gramStart"/>
      <w:r w:rsidRPr="00230686">
        <w:rPr>
          <w:b w:val="0"/>
          <w:i w:val="0"/>
          <w:sz w:val="27"/>
          <w:szCs w:val="27"/>
        </w:rPr>
        <w:t>_»_</w:t>
      </w:r>
      <w:proofErr w:type="gramEnd"/>
      <w:r w:rsidRPr="00230686">
        <w:rPr>
          <w:b w:val="0"/>
          <w:i w:val="0"/>
          <w:sz w:val="27"/>
          <w:szCs w:val="27"/>
        </w:rPr>
        <w:t>______________ 20 __ ж.</w:t>
      </w:r>
    </w:p>
    <w:sectPr w:rsidR="0043065B" w:rsidRPr="00230686" w:rsidSect="00D35524">
      <w:headerReference w:type="default" r:id="rId10"/>
      <w:footerReference w:type="default" r:id="rId11"/>
      <w:pgSz w:w="11906" w:h="16838"/>
      <w:pgMar w:top="709" w:right="566" w:bottom="426"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D1" w:rsidRDefault="00D042D1" w:rsidP="00B55B02">
      <w:r>
        <w:separator/>
      </w:r>
    </w:p>
  </w:endnote>
  <w:endnote w:type="continuationSeparator" w:id="0">
    <w:p w:rsidR="00D042D1" w:rsidRDefault="00D042D1"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390F68">
      <w:rPr>
        <w:noProof/>
        <w:sz w:val="16"/>
        <w:szCs w:val="16"/>
      </w:rPr>
      <w:t>3</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D1" w:rsidRDefault="00D042D1" w:rsidP="00B55B02">
      <w:r>
        <w:separator/>
      </w:r>
    </w:p>
  </w:footnote>
  <w:footnote w:type="continuationSeparator" w:id="0">
    <w:p w:rsidR="00D042D1" w:rsidRDefault="00D042D1"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1C2"/>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071"/>
    <w:rsid w:val="001429B7"/>
    <w:rsid w:val="00142ABC"/>
    <w:rsid w:val="00142B41"/>
    <w:rsid w:val="00142CD5"/>
    <w:rsid w:val="00142F60"/>
    <w:rsid w:val="00143290"/>
    <w:rsid w:val="0014353F"/>
    <w:rsid w:val="001443CA"/>
    <w:rsid w:val="001445DE"/>
    <w:rsid w:val="00144834"/>
    <w:rsid w:val="00144A87"/>
    <w:rsid w:val="00144D6D"/>
    <w:rsid w:val="00144F9A"/>
    <w:rsid w:val="00144FCB"/>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132"/>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2CE"/>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33E"/>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864"/>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89A"/>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A2F"/>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0F68"/>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07"/>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0F5D"/>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50"/>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B40"/>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5E5"/>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6CC4"/>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4DB"/>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1F61"/>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DCD"/>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4DD8"/>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D5D"/>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37F41"/>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A2F"/>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1D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592"/>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372"/>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2B"/>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AB2"/>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3C38"/>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C2C"/>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4CF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C08"/>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10D"/>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9F3"/>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330"/>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F1B"/>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6B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D39"/>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C05"/>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2D1"/>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FD"/>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083"/>
    <w:rsid w:val="00D34187"/>
    <w:rsid w:val="00D3470D"/>
    <w:rsid w:val="00D348AD"/>
    <w:rsid w:val="00D34903"/>
    <w:rsid w:val="00D34D58"/>
    <w:rsid w:val="00D351FA"/>
    <w:rsid w:val="00D3535C"/>
    <w:rsid w:val="00D35524"/>
    <w:rsid w:val="00D35A37"/>
    <w:rsid w:val="00D360B4"/>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0F85"/>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2B7A"/>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97E"/>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5FB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C48"/>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479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73E"/>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881"/>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E77536F"/>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41"/>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1960486">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V15000126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6A9AB-17C6-4E96-986C-2F600B3C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1472</Words>
  <Characters>8394</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9847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82</cp:revision>
  <cp:lastPrinted>2022-11-10T08:45:00Z</cp:lastPrinted>
  <dcterms:created xsi:type="dcterms:W3CDTF">2021-02-10T05:36:00Z</dcterms:created>
  <dcterms:modified xsi:type="dcterms:W3CDTF">2024-10-16T05:57:00Z</dcterms:modified>
</cp:coreProperties>
</file>